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7" w:rsidRDefault="00897462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5352415</wp:posOffset>
            </wp:positionH>
            <wp:positionV relativeFrom="paragraph">
              <wp:posOffset>-272415</wp:posOffset>
            </wp:positionV>
            <wp:extent cx="457200" cy="699135"/>
            <wp:effectExtent l="0" t="0" r="0" b="0"/>
            <wp:wrapSquare wrapText="bothSides"/>
            <wp:docPr id="1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09" r="1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67">
        <w:rPr>
          <w:rFonts w:ascii="Arial" w:hAnsi="Arial" w:cs="Arial"/>
          <w:b/>
        </w:rPr>
        <w:pict/>
      </w:r>
      <w:r w:rsidR="00B22367">
        <w:rPr>
          <w:rFonts w:ascii="Arial" w:hAnsi="Arial" w:cs="Arial"/>
          <w:b/>
        </w:rPr>
        <w:pict>
          <v:shape id="Cornice1" o:spid="_x0000_s1026" type="#_x0000_m1027" style="position:absolute;left:0;text-align:left;margin-left:314.5pt;margin-top:31.8pt;width:155.35pt;height:17.5pt;z-index:251659264;mso-wrap-style:square;mso-position-horizontal-relative:text;mso-position-vertical-relative:text;v-text-anchor:top" coordsize="" o:allowincell="f" path="m,l-127,r,-127l,-127xe" filled="f" stroked="f" strokecolor="#3465a4">
            <v:fill o:detectmouseclick="t"/>
            <v:stroke joinstyle="round" endcap="flat"/>
          </v:shape>
        </w:pict>
      </w:r>
    </w:p>
    <w:p w:rsidR="00B22367" w:rsidRDefault="00B22367">
      <w:pPr>
        <w:spacing w:before="240" w:after="240"/>
        <w:jc w:val="center"/>
        <w:rPr>
          <w:rFonts w:ascii="Arial" w:hAnsi="Arial" w:cs="Arial"/>
          <w:b/>
        </w:rPr>
      </w:pPr>
    </w:p>
    <w:p w:rsidR="00B22367" w:rsidRDefault="00B22367">
      <w:pPr>
        <w:jc w:val="center"/>
        <w:rPr>
          <w:b/>
          <w:bCs/>
        </w:rPr>
      </w:pPr>
    </w:p>
    <w:p w:rsidR="00B22367" w:rsidRDefault="00B22367">
      <w:pPr>
        <w:jc w:val="center"/>
        <w:rPr>
          <w:b/>
          <w:bCs/>
        </w:rPr>
      </w:pPr>
    </w:p>
    <w:p w:rsidR="00B22367" w:rsidRDefault="00897462">
      <w:pPr>
        <w:jc w:val="center"/>
        <w:rPr>
          <w:b/>
          <w:bCs/>
        </w:rPr>
      </w:pPr>
      <w:r>
        <w:rPr>
          <w:b/>
          <w:bCs/>
        </w:rPr>
        <w:t>DICHIARAZIONE SOSTITUTIVA AI SENSI D.P.R. 445/2000</w:t>
      </w:r>
    </w:p>
    <w:p w:rsidR="00B22367" w:rsidRDefault="00897462">
      <w:pPr>
        <w:jc w:val="center"/>
        <w:rPr>
          <w:rFonts w:ascii="Arial" w:hAnsi="Arial" w:cs="Arial"/>
          <w:b/>
        </w:rPr>
      </w:pPr>
      <w:r>
        <w:rPr>
          <w:b/>
          <w:bCs/>
        </w:rPr>
        <w:t xml:space="preserve">E  LEGGE 136 DEL 13 AGOSTO 2010 TRACCIABILITA’ DEI FLUSSI FINANZIARI E </w:t>
      </w:r>
      <w:r>
        <w:rPr>
          <w:rFonts w:ascii="Arial" w:hAnsi="Arial" w:cs="Arial"/>
          <w:b/>
        </w:rPr>
        <w:t>AUTOCERTIFICAZIONE REGIME FISCALE</w:t>
      </w:r>
    </w:p>
    <w:p w:rsidR="00B22367" w:rsidRDefault="00897462">
      <w:pPr>
        <w:spacing w:before="240"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sottoscritto (NOME) ____MAURIZIO_____________ (COGNOME)</w:t>
      </w:r>
      <w:r>
        <w:rPr>
          <w:rFonts w:ascii="Arial" w:hAnsi="Arial" w:cs="Arial"/>
          <w:sz w:val="18"/>
        </w:rPr>
        <w:t xml:space="preserve"> ______TROIANI ________________________,</w:t>
      </w:r>
    </w:p>
    <w:p w:rsidR="00B22367" w:rsidRDefault="00897462">
      <w:pPr>
        <w:spacing w:before="240" w:after="240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qualità di (barrare una sola casella):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libero professionista  -  Codice Fiscale o Partita IVA: ________________________________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legale rappresentante Società di Professionisti: _______________________________</w:t>
      </w:r>
      <w:r>
        <w:rPr>
          <w:rFonts w:ascii="Arial" w:hAnsi="Arial" w:cs="Arial"/>
          <w:sz w:val="18"/>
        </w:rPr>
        <w:t>______</w:t>
      </w:r>
    </w:p>
    <w:p w:rsidR="00B22367" w:rsidRDefault="00897462">
      <w:pPr>
        <w:tabs>
          <w:tab w:val="left" w:pos="1276"/>
        </w:tabs>
        <w:spacing w:before="240" w:after="240"/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INDICARE LA RAGIONE SOCIALE : ________________________</w:t>
      </w:r>
    </w:p>
    <w:p w:rsidR="00B22367" w:rsidRDefault="00897462">
      <w:pPr>
        <w:tabs>
          <w:tab w:val="left" w:pos="1276"/>
        </w:tabs>
        <w:spacing w:before="240" w:after="240"/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Partita IVA o Codice Fiscale: ____________________________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 legale rappresentante Società di Ingegneria</w:t>
      </w:r>
    </w:p>
    <w:p w:rsidR="00B22367" w:rsidRDefault="00897462">
      <w:pPr>
        <w:tabs>
          <w:tab w:val="left" w:pos="1276"/>
        </w:tabs>
        <w:spacing w:before="240" w:after="240"/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INDICARE LA RAGIONE SOCIALE : _SERVICE DRONE S.r.L.__</w:t>
      </w:r>
    </w:p>
    <w:p w:rsidR="00B22367" w:rsidRDefault="00897462">
      <w:pPr>
        <w:tabs>
          <w:tab w:val="left" w:pos="1276"/>
        </w:tabs>
        <w:spacing w:before="240" w:after="240"/>
        <w:ind w:left="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Partita IVA o Codice Fiscale: _____</w:t>
      </w:r>
      <w:r>
        <w:rPr>
          <w:rFonts w:ascii="Helvetica" w:hAnsi="Helvetica" w:cs="Arial"/>
          <w:color w:val="000000"/>
          <w:kern w:val="2"/>
          <w:sz w:val="20"/>
        </w:rPr>
        <w:t>02425810443</w:t>
      </w:r>
      <w:r>
        <w:rPr>
          <w:rFonts w:ascii="Arial" w:hAnsi="Arial" w:cs="Arial"/>
          <w:sz w:val="18"/>
        </w:rPr>
        <w:t>___________</w:t>
      </w:r>
    </w:p>
    <w:p w:rsidR="00B22367" w:rsidRDefault="00897462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B22367" w:rsidRDefault="00897462">
      <w:pPr>
        <w:spacing w:before="240"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ai sensi del D.P.R. n. 445/2000, consapevole della responsabilità penale in cui può incorrere in caso di dichiarazione mendace, di essere in possesso dei requisiti di appartenenza al regime fiscale di seguito indicato e </w:t>
      </w:r>
      <w:r>
        <w:rPr>
          <w:rFonts w:ascii="Arial" w:hAnsi="Arial" w:cs="Arial"/>
          <w:sz w:val="18"/>
        </w:rPr>
        <w:t>pertanto i successivi documenti fiscali saranno emessi in linea con la presente dichiarazione impegnandomi a comunicare tempestivamente ogni variazione: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 Regime ordinario – DPR n° 600/1973 art. 13 e ss.;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Regime semplificato per imprese minori;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 Regime </w:t>
      </w:r>
      <w:r>
        <w:rPr>
          <w:rFonts w:ascii="Arial" w:hAnsi="Arial" w:cs="Arial"/>
          <w:sz w:val="18"/>
        </w:rPr>
        <w:t>forfettario – Legge 23 dicembre 2014, n. 190;</w:t>
      </w:r>
    </w:p>
    <w:p w:rsidR="00B22367" w:rsidRDefault="00897462">
      <w:pPr>
        <w:spacing w:before="240" w:after="240"/>
        <w:ind w:left="851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Regime dei contribuenti minimi – Legge 244/2007 art. 1 commi 96 – 117 come successivamente integrato dal disposto dell’articolo 27 del D.L. 98/2011;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Regime di vantaggio per l’imprenditoria giovanile e lavor</w:t>
      </w:r>
      <w:r>
        <w:rPr>
          <w:rFonts w:ascii="Arial" w:hAnsi="Arial" w:cs="Arial"/>
          <w:sz w:val="18"/>
        </w:rPr>
        <w:t>atori in mobilità (nuovo regime dei minimi);</w:t>
      </w:r>
    </w:p>
    <w:p w:rsidR="00B22367" w:rsidRDefault="00897462">
      <w:pPr>
        <w:spacing w:before="240" w:after="240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 Prestazione Occasionale (“Circolare Inps n. 103 del 2004”).</w:t>
      </w:r>
    </w:p>
    <w:p w:rsidR="00B22367" w:rsidRDefault="00897462">
      <w:pPr>
        <w:spacing w:before="240" w:after="24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</w:t>
      </w:r>
    </w:p>
    <w:p w:rsidR="00B22367" w:rsidRDefault="00897462">
      <w:pPr>
        <w:spacing w:before="240" w:after="24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_07_/_12__/__2023__</w:t>
      </w:r>
    </w:p>
    <w:p w:rsidR="00B22367" w:rsidRDefault="00897462">
      <w:pPr>
        <w:spacing w:before="240" w:after="240"/>
        <w:jc w:val="right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4956175</wp:posOffset>
            </wp:positionH>
            <wp:positionV relativeFrom="paragraph">
              <wp:posOffset>119380</wp:posOffset>
            </wp:positionV>
            <wp:extent cx="1537335" cy="645160"/>
            <wp:effectExtent l="0" t="0" r="0" b="0"/>
            <wp:wrapSquare wrapText="largest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</w:rPr>
        <w:t>Firma</w:t>
      </w:r>
    </w:p>
    <w:p w:rsidR="00B22367" w:rsidRDefault="00B22367">
      <w:pPr>
        <w:spacing w:before="240" w:after="240"/>
        <w:jc w:val="right"/>
        <w:rPr>
          <w:rFonts w:ascii="Arial" w:hAnsi="Arial" w:cs="Arial"/>
          <w:sz w:val="18"/>
        </w:rPr>
      </w:pPr>
    </w:p>
    <w:p w:rsidR="00B22367" w:rsidRDefault="00B22367">
      <w:pPr>
        <w:spacing w:before="240" w:after="240"/>
        <w:jc w:val="center"/>
        <w:rPr>
          <w:rFonts w:ascii="Arial" w:hAnsi="Arial" w:cs="Arial"/>
          <w:b/>
          <w:sz w:val="22"/>
        </w:rPr>
      </w:pPr>
    </w:p>
    <w:p w:rsidR="00B22367" w:rsidRDefault="00B22367">
      <w:pPr>
        <w:spacing w:before="240" w:after="240"/>
        <w:jc w:val="center"/>
        <w:rPr>
          <w:rFonts w:ascii="Arial" w:hAnsi="Arial" w:cs="Arial"/>
          <w:b/>
          <w:sz w:val="22"/>
        </w:rPr>
      </w:pPr>
    </w:p>
    <w:p w:rsidR="00B22367" w:rsidRDefault="00B22367">
      <w:pPr>
        <w:spacing w:before="240" w:after="240"/>
        <w:jc w:val="center"/>
        <w:rPr>
          <w:rFonts w:ascii="Arial" w:hAnsi="Arial" w:cs="Arial"/>
          <w:b/>
          <w:sz w:val="22"/>
        </w:rPr>
      </w:pPr>
    </w:p>
    <w:p w:rsidR="00B22367" w:rsidRDefault="00897462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CLAUSOLA DI TRACCIABILITA’ DEI FLUSSI FINANZIARI</w:t>
      </w:r>
    </w:p>
    <w:p w:rsidR="00B22367" w:rsidRDefault="00897462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 sensi e per gli effetti di quanto disposto dall’art. 3, Legge</w:t>
      </w:r>
      <w:r>
        <w:rPr>
          <w:rFonts w:ascii="Arial" w:hAnsi="Arial" w:cs="Arial"/>
          <w:sz w:val="22"/>
        </w:rPr>
        <w:t xml:space="preserve"> 13 agosto 2010, n. 136 e s.m.i. il sottoscritto legale rappresentante della ditta:</w:t>
      </w:r>
    </w:p>
    <w:p w:rsidR="00B22367" w:rsidRDefault="00897462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Ragione Sociale _SERVICE DRONE S.r:L.__, con sede in __SAN BENEDETTO DEL TRONTO___, Via _VALLE PIANA 80 Int.247 CAP 63974_, Partita I.V.A.___</w:t>
      </w:r>
      <w:r>
        <w:rPr>
          <w:rFonts w:ascii="Arial" w:hAnsi="Arial" w:cs="Arial"/>
          <w:color w:val="000000"/>
          <w:kern w:val="2"/>
          <w:sz w:val="22"/>
          <w:szCs w:val="22"/>
        </w:rPr>
        <w:t>02425810443</w:t>
      </w:r>
      <w:r>
        <w:rPr>
          <w:rFonts w:ascii="Arial" w:hAnsi="Arial" w:cs="Arial"/>
          <w:sz w:val="22"/>
        </w:rPr>
        <w:t>__; C.F. _</w:t>
      </w:r>
      <w:r>
        <w:rPr>
          <w:rFonts w:ascii="Arial" w:hAnsi="Arial" w:cs="Arial"/>
          <w:color w:val="000000"/>
          <w:kern w:val="2"/>
          <w:sz w:val="22"/>
          <w:szCs w:val="22"/>
        </w:rPr>
        <w:t>0242581044</w:t>
      </w:r>
      <w:r>
        <w:rPr>
          <w:rFonts w:ascii="Arial" w:hAnsi="Arial" w:cs="Arial"/>
          <w:color w:val="000000"/>
          <w:kern w:val="2"/>
          <w:sz w:val="22"/>
          <w:szCs w:val="22"/>
        </w:rPr>
        <w:t>3</w:t>
      </w:r>
      <w:r>
        <w:rPr>
          <w:rFonts w:ascii="Arial" w:hAnsi="Arial" w:cs="Arial"/>
          <w:sz w:val="22"/>
        </w:rPr>
        <w:t>_</w:t>
      </w:r>
    </w:p>
    <w:p w:rsidR="00B22367" w:rsidRDefault="00897462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Tel./Fax _0735500228_, e-mail /pec_maurizio@servicedrone.it _- </w:t>
      </w:r>
      <w:r>
        <w:rPr>
          <w:rFonts w:ascii="Arial" w:hAnsi="Arial" w:cs="Arial"/>
          <w:kern w:val="2"/>
          <w:sz w:val="22"/>
          <w:szCs w:val="22"/>
        </w:rPr>
        <w:t>servicedronesrl@pec.it</w:t>
      </w:r>
      <w:r>
        <w:rPr>
          <w:rFonts w:ascii="Arial" w:hAnsi="Arial" w:cs="Arial"/>
          <w:sz w:val="22"/>
        </w:rPr>
        <w:t>_</w:t>
      </w:r>
    </w:p>
    <w:p w:rsidR="00B22367" w:rsidRDefault="00897462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   IMPEGNA</w:t>
      </w:r>
    </w:p>
    <w:p w:rsidR="00B22367" w:rsidRDefault="00897462">
      <w:pPr>
        <w:spacing w:before="120" w:after="120"/>
        <w:jc w:val="both"/>
        <w:rPr>
          <w:rFonts w:ascii="Arial" w:eastAsia="Calibri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In merito all’affidamento di SERVIZIO DI RILIEVO AEROFOTOGRAMMETRICO CON DRONE ED ELABORAZIONE DATI CON RESTITUZIONEFILE DWG E NUVOLA PUNTI - COSTA TERRI</w:t>
      </w:r>
      <w:r>
        <w:rPr>
          <w:rFonts w:ascii="Arial" w:hAnsi="Arial" w:cs="Arial"/>
          <w:sz w:val="22"/>
        </w:rPr>
        <w:t xml:space="preserve">TORIO COMUNALE </w:t>
      </w:r>
      <w:r>
        <w:rPr>
          <w:rFonts w:ascii="Arial" w:hAnsi="Arial" w:cs="Arial"/>
          <w:sz w:val="20"/>
          <w:szCs w:val="22"/>
        </w:rPr>
        <w:t xml:space="preserve">del Comune di ROSETO DEGLI ABRUZZI avente; CIG: </w:t>
      </w:r>
      <w:r>
        <w:rPr>
          <w:rFonts w:ascii="Arial" w:hAnsi="Arial" w:cs="Arial"/>
          <w:b/>
          <w:color w:val="000000"/>
        </w:rPr>
        <w:t>Z033D8E736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eastAsia="Calibri" w:hAnsi="Arial" w:cs="Arial"/>
          <w:color w:val="000000"/>
          <w:sz w:val="22"/>
        </w:rPr>
        <w:t>a</w:t>
      </w:r>
      <w:r>
        <w:rPr>
          <w:rFonts w:ascii="Arial" w:hAnsi="Arial" w:cs="Arial"/>
          <w:sz w:val="22"/>
        </w:rPr>
        <w:t xml:space="preserve">d utilizzare il seguente conto corrente bancario o postale dedicato, </w:t>
      </w:r>
      <w:r>
        <w:rPr>
          <w:rFonts w:ascii="Arial" w:hAnsi="Arial" w:cs="Arial"/>
          <w:color w:val="000000"/>
          <w:sz w:val="22"/>
        </w:rPr>
        <w:t>anche in via non esclusiva:</w:t>
      </w:r>
    </w:p>
    <w:tbl>
      <w:tblPr>
        <w:tblpPr w:leftFromText="141" w:rightFromText="141" w:vertAnchor="text" w:horzAnchor="margin" w:tblpY="325"/>
        <w:tblW w:w="7667" w:type="dxa"/>
        <w:tblInd w:w="108" w:type="dxa"/>
        <w:tblLayout w:type="fixed"/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5"/>
        <w:gridCol w:w="283"/>
        <w:gridCol w:w="286"/>
        <w:gridCol w:w="282"/>
        <w:gridCol w:w="284"/>
        <w:gridCol w:w="285"/>
        <w:gridCol w:w="283"/>
        <w:gridCol w:w="285"/>
        <w:gridCol w:w="283"/>
        <w:gridCol w:w="286"/>
        <w:gridCol w:w="282"/>
      </w:tblGrid>
      <w:tr w:rsidR="00B2236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7" w:rsidRDefault="00897462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p w:rsidR="00B22367" w:rsidRDefault="00897462">
      <w:pPr>
        <w:spacing w:after="120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IBAN:</w:t>
      </w:r>
    </w:p>
    <w:p w:rsidR="00B22367" w:rsidRDefault="00B22367">
      <w:pPr>
        <w:spacing w:before="120"/>
        <w:rPr>
          <w:rFonts w:ascii="Arial" w:eastAsia="Calibri" w:hAnsi="Arial" w:cs="Arial"/>
          <w:color w:val="000000"/>
          <w:sz w:val="22"/>
        </w:rPr>
      </w:pPr>
    </w:p>
    <w:p w:rsidR="00B22367" w:rsidRDefault="00897462">
      <w:r>
        <w:rPr>
          <w:rFonts w:ascii="Arial" w:hAnsi="Arial" w:cs="Arial"/>
          <w:sz w:val="22"/>
        </w:rPr>
        <w:t>N. SWIFT BNLIITRR</w:t>
      </w:r>
    </w:p>
    <w:p w:rsidR="00B22367" w:rsidRDefault="00897462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COMUNICA</w:t>
      </w:r>
    </w:p>
    <w:p w:rsidR="00B22367" w:rsidRDefault="00897462">
      <w:pPr>
        <w:spacing w:before="24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 i soggetti delegati ad operare sul proprio conto corrente dedicato, </w:t>
      </w:r>
      <w:r>
        <w:rPr>
          <w:rFonts w:ascii="Arial" w:hAnsi="Arial" w:cs="Arial"/>
          <w:color w:val="000000"/>
          <w:sz w:val="22"/>
        </w:rPr>
        <w:t xml:space="preserve">anche in via non </w:t>
      </w:r>
      <w:r>
        <w:rPr>
          <w:rFonts w:ascii="Arial" w:hAnsi="Arial" w:cs="Arial"/>
          <w:color w:val="000000"/>
          <w:sz w:val="22"/>
        </w:rPr>
        <w:t>esclusiva,</w:t>
      </w:r>
      <w:r>
        <w:rPr>
          <w:rFonts w:ascii="Arial" w:hAnsi="Arial" w:cs="Arial"/>
          <w:sz w:val="22"/>
        </w:rPr>
        <w:t xml:space="preserve"> sono:</w:t>
      </w:r>
    </w:p>
    <w:p w:rsidR="00B22367" w:rsidRDefault="008974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 e Nome __TROIANI MAURIZIO_____</w:t>
      </w:r>
    </w:p>
    <w:p w:rsidR="00B22367" w:rsidRDefault="008974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C.F. ___TRNMRZ77D22Z133N_______</w:t>
      </w:r>
    </w:p>
    <w:p w:rsidR="00B22367" w:rsidRDefault="008974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di nascita ___FRIBOURG (Svizzera)____</w:t>
      </w:r>
    </w:p>
    <w:p w:rsidR="00B22367" w:rsidRDefault="008974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di nascita ____22/04/1977______________</w:t>
      </w:r>
    </w:p>
    <w:p w:rsidR="00B22367" w:rsidRDefault="00897462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Tutti i movimenti finanziari relativi </w:t>
      </w:r>
      <w:r>
        <w:rPr>
          <w:rFonts w:ascii="Arial" w:hAnsi="Arial" w:cs="Arial"/>
          <w:color w:val="000000"/>
          <w:sz w:val="22"/>
        </w:rPr>
        <w:t xml:space="preserve">a commesse affidate dal Comune di Roseto </w:t>
      </w:r>
      <w:r>
        <w:rPr>
          <w:rFonts w:ascii="Arial" w:hAnsi="Arial" w:cs="Arial"/>
          <w:color w:val="000000"/>
          <w:sz w:val="22"/>
        </w:rPr>
        <w:t xml:space="preserve">Degli Abruzzi </w:t>
      </w:r>
      <w:r>
        <w:rPr>
          <w:rFonts w:ascii="Arial" w:hAnsi="Arial" w:cs="Arial"/>
          <w:sz w:val="22"/>
        </w:rPr>
        <w:t>saranno registrati sul suddetto conto corrente e salvo quanto previsto al c.3 del suddetto art. 3, saranno effettuati esclusivamente tramite lo strumento del bonifico.</w:t>
      </w:r>
    </w:p>
    <w:p w:rsidR="00B22367" w:rsidRDefault="00897462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ASSUME gli obblighi di tracciabilità dei flussi finanziari</w:t>
      </w:r>
      <w:r>
        <w:rPr>
          <w:rFonts w:ascii="Arial" w:hAnsi="Arial" w:cs="Arial"/>
          <w:sz w:val="22"/>
        </w:rPr>
        <w:t xml:space="preserve"> di cui al comma 8 dell’art. 3 della Legge 13 agosto 2010, n. 136 sostituito dall’art. 7 c.1 lett. a) D.L. n. 187/2010 convertito con </w:t>
      </w:r>
      <w:r>
        <w:rPr>
          <w:rFonts w:ascii="Arial" w:hAnsi="Arial" w:cs="Arial"/>
          <w:color w:val="000000"/>
          <w:sz w:val="22"/>
        </w:rPr>
        <w:t>Legge n. 217 del 17.12.2010</w:t>
      </w:r>
      <w:r>
        <w:rPr>
          <w:rFonts w:ascii="Arial" w:hAnsi="Arial" w:cs="Arial"/>
          <w:sz w:val="22"/>
        </w:rPr>
        <w:t xml:space="preserve"> in ogni contratto che verrà assunto con codesta Amministrazione e si IMPEGNA a comunicare ogni</w:t>
      </w:r>
      <w:r>
        <w:rPr>
          <w:rFonts w:ascii="Arial" w:hAnsi="Arial" w:cs="Arial"/>
          <w:sz w:val="22"/>
        </w:rPr>
        <w:t xml:space="preserve"> modifica relativa ai dati trasmessi. </w:t>
      </w:r>
    </w:p>
    <w:p w:rsidR="00B22367" w:rsidRDefault="00897462">
      <w:pPr>
        <w:spacing w:before="48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__07/12/2023___</w:t>
      </w:r>
    </w:p>
    <w:p w:rsidR="00B22367" w:rsidRDefault="00897462">
      <w:pPr>
        <w:spacing w:before="36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IL LEGALE RAPPRESENTANTE</w:t>
      </w:r>
    </w:p>
    <w:p w:rsidR="00B22367" w:rsidRDefault="00B22367"/>
    <w:sectPr w:rsidR="00B22367" w:rsidSect="00B22367">
      <w:pgSz w:w="11906" w:h="16838"/>
      <w:pgMar w:top="1134" w:right="1133" w:bottom="1418" w:left="85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283"/>
  <w:characterSpacingControl w:val="doNotCompress"/>
  <w:compat/>
  <w:rsids>
    <w:rsidRoot w:val="00B22367"/>
    <w:rsid w:val="00897462"/>
    <w:rsid w:val="00B22367"/>
    <w:rsid w:val="00D4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uiPriority w:val="9"/>
    <w:qFormat/>
    <w:rsid w:val="006300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6300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6300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6300A3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6300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6300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ollegamentoipertestuale">
    <w:name w:val="Hyperlink"/>
    <w:rsid w:val="00A43DD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C202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C20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7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uiPriority w:val="10"/>
    <w:qFormat/>
    <w:rsid w:val="006300A3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B22367"/>
    <w:pPr>
      <w:spacing w:after="140" w:line="276" w:lineRule="auto"/>
    </w:pPr>
  </w:style>
  <w:style w:type="paragraph" w:styleId="Elenco">
    <w:name w:val="List"/>
    <w:basedOn w:val="Corpodeltesto"/>
    <w:rsid w:val="00B22367"/>
    <w:rPr>
      <w:rFonts w:cs="Arial"/>
    </w:rPr>
  </w:style>
  <w:style w:type="paragraph" w:customStyle="1" w:styleId="Caption">
    <w:name w:val="Caption"/>
    <w:basedOn w:val="Normale"/>
    <w:qFormat/>
    <w:rsid w:val="00B2236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22367"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rsid w:val="006300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  <w:rsid w:val="00B22367"/>
  </w:style>
  <w:style w:type="paragraph" w:customStyle="1" w:styleId="Header">
    <w:name w:val="Header"/>
    <w:basedOn w:val="Normale"/>
    <w:link w:val="IntestazioneCarattere"/>
    <w:uiPriority w:val="99"/>
    <w:unhideWhenUsed/>
    <w:rsid w:val="004C202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4C202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75BC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B22367"/>
  </w:style>
  <w:style w:type="table" w:customStyle="1" w:styleId="TableNormal">
    <w:name w:val="Table Normal"/>
    <w:rsid w:val="006300A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A4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00blE1WGM5EfMFc4aY4J5Hvo6TQ==">AMUW2mUrad/6aN7AernJK4HaMAQ35BnahcvT9h/dQwOzXwuAT6XNE/thcDYqafoBJ0pWOIdXL4jf0nGrY4eCKr3f6YZLCQQJMGBQUDjBMHzbcKJUpkCTABQ=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Croce.C</cp:lastModifiedBy>
  <cp:revision>2</cp:revision>
  <dcterms:created xsi:type="dcterms:W3CDTF">2024-01-08T10:13:00Z</dcterms:created>
  <dcterms:modified xsi:type="dcterms:W3CDTF">2024-01-08T10:13:00Z</dcterms:modified>
  <dc:language>it-IT</dc:language>
</cp:coreProperties>
</file>